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5DDB" w:rsidRDefault="00415DDB" w:rsidP="00415DDB">
      <w:r>
        <w:t xml:space="preserve">                   </w:t>
      </w:r>
    </w:p>
    <w:p w:rsidR="00415DDB" w:rsidRDefault="00415DDB" w:rsidP="00415DDB"/>
    <w:p w:rsidR="00826405" w:rsidRDefault="00826405" w:rsidP="00415DDB"/>
    <w:p w:rsidR="00415DDB" w:rsidRPr="00767002" w:rsidRDefault="00415DDB" w:rsidP="00767002">
      <w:pPr>
        <w:jc w:val="center"/>
        <w:rPr>
          <w:b/>
        </w:rPr>
      </w:pPr>
      <w:r w:rsidRPr="00767002">
        <w:rPr>
          <w:b/>
          <w:color w:val="C00000"/>
        </w:rPr>
        <w:t>Банкетно</w:t>
      </w:r>
      <w:r w:rsidR="001C5D34">
        <w:rPr>
          <w:b/>
          <w:color w:val="C00000"/>
        </w:rPr>
        <w:t>е предложение на одну персону 118</w:t>
      </w:r>
      <w:r w:rsidRPr="00767002">
        <w:rPr>
          <w:b/>
          <w:color w:val="C00000"/>
        </w:rPr>
        <w:t>0р.</w:t>
      </w:r>
    </w:p>
    <w:p w:rsidR="00826405" w:rsidRDefault="00826405" w:rsidP="00415DDB"/>
    <w:p w:rsidR="00826405" w:rsidRDefault="00826405" w:rsidP="00415DDB"/>
    <w:p w:rsidR="00415DDB" w:rsidRDefault="00415DDB" w:rsidP="00415DDB"/>
    <w:p w:rsidR="00415DDB" w:rsidRPr="00767002" w:rsidRDefault="00415DDB" w:rsidP="00767002">
      <w:pPr>
        <w:jc w:val="center"/>
        <w:rPr>
          <w:b/>
        </w:rPr>
      </w:pPr>
      <w:r w:rsidRPr="00767002">
        <w:rPr>
          <w:b/>
        </w:rPr>
        <w:t>Холодные закуски</w:t>
      </w:r>
      <w:r w:rsidR="00767002">
        <w:rPr>
          <w:b/>
        </w:rPr>
        <w:t xml:space="preserve"> 330гр</w:t>
      </w:r>
    </w:p>
    <w:p w:rsidR="00415DDB" w:rsidRDefault="00415DDB" w:rsidP="00767002">
      <w:pPr>
        <w:jc w:val="center"/>
      </w:pPr>
    </w:p>
    <w:p w:rsidR="00415DDB" w:rsidRDefault="00415DDB" w:rsidP="00767002">
      <w:pPr>
        <w:jc w:val="center"/>
      </w:pPr>
      <w:r>
        <w:t>Мясное плато (колбаса т.</w:t>
      </w:r>
      <w:r w:rsidR="00767002">
        <w:t>к., карбонат, сервелат, ветчина</w:t>
      </w:r>
      <w:r>
        <w:t>)</w:t>
      </w:r>
    </w:p>
    <w:p w:rsidR="00415DDB" w:rsidRDefault="00415DDB" w:rsidP="00767002">
      <w:pPr>
        <w:jc w:val="center"/>
      </w:pPr>
      <w:r>
        <w:t xml:space="preserve">Селедочка с лучком картофелем шато и </w:t>
      </w:r>
      <w:r w:rsidR="00767002">
        <w:t xml:space="preserve">луком </w:t>
      </w:r>
      <w:r w:rsidR="001C5D34">
        <w:t>маринованным</w:t>
      </w:r>
    </w:p>
    <w:p w:rsidR="00415DDB" w:rsidRDefault="00415DDB" w:rsidP="00767002">
      <w:pPr>
        <w:jc w:val="center"/>
      </w:pPr>
      <w:r>
        <w:t>Букет из свежих овощей (томаты, огурчик, п</w:t>
      </w:r>
      <w:r w:rsidR="00767002">
        <w:t>ерец, редис, зелень)</w:t>
      </w:r>
    </w:p>
    <w:p w:rsidR="00415DDB" w:rsidRDefault="00415DDB" w:rsidP="00767002">
      <w:pPr>
        <w:jc w:val="center"/>
      </w:pPr>
      <w:proofErr w:type="spellStart"/>
      <w:r>
        <w:t>Рулетики</w:t>
      </w:r>
      <w:proofErr w:type="spellEnd"/>
      <w:r>
        <w:t xml:space="preserve"> пикантные (из ветчины </w:t>
      </w:r>
      <w:proofErr w:type="gramStart"/>
      <w:r>
        <w:t>с пикант</w:t>
      </w:r>
      <w:r w:rsidR="00767002">
        <w:t>ной сырным муссом</w:t>
      </w:r>
      <w:proofErr w:type="gramEnd"/>
      <w:r w:rsidR="00767002">
        <w:t>)</w:t>
      </w:r>
    </w:p>
    <w:p w:rsidR="00415DDB" w:rsidRDefault="00415DDB" w:rsidP="00767002">
      <w:pPr>
        <w:jc w:val="center"/>
      </w:pPr>
      <w:r>
        <w:t>Ассорти из домашних разносолов</w:t>
      </w:r>
    </w:p>
    <w:p w:rsidR="00415DDB" w:rsidRDefault="00415DDB" w:rsidP="00415DDB"/>
    <w:p w:rsidR="00415DDB" w:rsidRDefault="00415DDB" w:rsidP="00415DDB">
      <w:r>
        <w:t xml:space="preserve"> </w:t>
      </w:r>
    </w:p>
    <w:p w:rsidR="00415DDB" w:rsidRPr="00767002" w:rsidRDefault="00415DDB" w:rsidP="00767002">
      <w:pPr>
        <w:jc w:val="center"/>
        <w:rPr>
          <w:b/>
        </w:rPr>
      </w:pPr>
      <w:r w:rsidRPr="00767002">
        <w:rPr>
          <w:b/>
        </w:rPr>
        <w:t>Салаты</w:t>
      </w:r>
      <w:r w:rsidR="00767002">
        <w:rPr>
          <w:b/>
        </w:rPr>
        <w:t xml:space="preserve"> общий вес 21</w:t>
      </w:r>
      <w:r w:rsidR="00767002" w:rsidRPr="00767002">
        <w:rPr>
          <w:b/>
        </w:rPr>
        <w:t>0гр</w:t>
      </w:r>
    </w:p>
    <w:p w:rsidR="00415DDB" w:rsidRDefault="00415DDB" w:rsidP="00767002">
      <w:pPr>
        <w:jc w:val="center"/>
      </w:pPr>
    </w:p>
    <w:p w:rsidR="00415DDB" w:rsidRDefault="00415DDB" w:rsidP="00767002">
      <w:pPr>
        <w:jc w:val="center"/>
      </w:pPr>
      <w:r>
        <w:t>Классический Оливье с печеными овощами</w:t>
      </w:r>
    </w:p>
    <w:p w:rsidR="001C5D34" w:rsidRDefault="001C5D34" w:rsidP="00767002">
      <w:pPr>
        <w:jc w:val="center"/>
      </w:pPr>
      <w:r w:rsidRPr="001C5D34">
        <w:t>Салат «Скандинавский» с куриным филе, шампиньонами и черносливом</w:t>
      </w:r>
      <w:r>
        <w:t>, заправленный сливочным соусом</w:t>
      </w:r>
    </w:p>
    <w:p w:rsidR="00A84F50" w:rsidRDefault="00A84F50" w:rsidP="00A84F50">
      <w:pPr>
        <w:jc w:val="center"/>
      </w:pPr>
      <w:bookmarkStart w:id="0" w:name="_GoBack"/>
      <w:bookmarkEnd w:id="0"/>
      <w:r>
        <w:t>Оригинальный Греческий с сыром и красным луком</w:t>
      </w:r>
    </w:p>
    <w:p w:rsidR="00A84F50" w:rsidRDefault="00A84F50" w:rsidP="001C5D34">
      <w:pPr>
        <w:jc w:val="center"/>
      </w:pPr>
    </w:p>
    <w:p w:rsidR="001C5D34" w:rsidRDefault="001C5D34" w:rsidP="001C5D34">
      <w:pPr>
        <w:jc w:val="center"/>
      </w:pPr>
    </w:p>
    <w:p w:rsidR="00415DDB" w:rsidRPr="00767002" w:rsidRDefault="00415DDB" w:rsidP="00767002">
      <w:pPr>
        <w:jc w:val="center"/>
        <w:rPr>
          <w:b/>
        </w:rPr>
      </w:pPr>
      <w:r w:rsidRPr="00767002">
        <w:rPr>
          <w:b/>
        </w:rPr>
        <w:t xml:space="preserve">Горячее </w:t>
      </w:r>
      <w:r w:rsidR="00767002">
        <w:rPr>
          <w:b/>
        </w:rPr>
        <w:t>с гарниром на выбор 160/180/2</w:t>
      </w:r>
      <w:r w:rsidR="00767002" w:rsidRPr="00767002">
        <w:rPr>
          <w:b/>
        </w:rPr>
        <w:t>0гр</w:t>
      </w:r>
    </w:p>
    <w:p w:rsidR="00826405" w:rsidRDefault="00826405" w:rsidP="00415DDB"/>
    <w:p w:rsidR="00415DDB" w:rsidRDefault="00767002" w:rsidP="00767002">
      <w:pPr>
        <w:jc w:val="center"/>
      </w:pPr>
      <w:proofErr w:type="gramStart"/>
      <w:r>
        <w:t>Рыбка</w:t>
      </w:r>
      <w:proofErr w:type="gramEnd"/>
      <w:r>
        <w:t xml:space="preserve"> </w:t>
      </w:r>
      <w:r w:rsidR="001C5D34">
        <w:t>запеченная</w:t>
      </w:r>
      <w:r>
        <w:t xml:space="preserve"> </w:t>
      </w:r>
      <w:r w:rsidR="001C5D34">
        <w:t xml:space="preserve">с </w:t>
      </w:r>
      <w:r w:rsidR="00415DDB">
        <w:t>картофелем</w:t>
      </w:r>
      <w:r w:rsidR="001C5D34">
        <w:t xml:space="preserve"> </w:t>
      </w:r>
      <w:proofErr w:type="spellStart"/>
      <w:r w:rsidR="001C5D34">
        <w:t>гратен</w:t>
      </w:r>
      <w:proofErr w:type="spellEnd"/>
    </w:p>
    <w:p w:rsidR="00415DDB" w:rsidRDefault="007A5CEE" w:rsidP="00767002">
      <w:pPr>
        <w:jc w:val="center"/>
      </w:pPr>
      <w:r>
        <w:t>Кур</w:t>
      </w:r>
      <w:r w:rsidR="001C5D34">
        <w:t xml:space="preserve">иный шашлычок с овощным </w:t>
      </w:r>
      <w:proofErr w:type="spellStart"/>
      <w:r w:rsidR="001C5D34">
        <w:t>рататуем</w:t>
      </w:r>
      <w:proofErr w:type="spellEnd"/>
    </w:p>
    <w:p w:rsidR="00826405" w:rsidRDefault="00826405" w:rsidP="00415DDB"/>
    <w:p w:rsidR="00415DDB" w:rsidRDefault="00767002" w:rsidP="00767002">
      <w:pPr>
        <w:jc w:val="center"/>
      </w:pPr>
      <w:r>
        <w:t>Хлебная композиция                                           80гр</w:t>
      </w:r>
    </w:p>
    <w:p w:rsidR="00415DDB" w:rsidRDefault="00415DDB" w:rsidP="00415DDB"/>
    <w:p w:rsidR="00767002" w:rsidRDefault="00767002" w:rsidP="00415DDB"/>
    <w:p w:rsidR="00415DDB" w:rsidRPr="00767002" w:rsidRDefault="00767002" w:rsidP="00767002">
      <w:pPr>
        <w:jc w:val="center"/>
        <w:rPr>
          <w:b/>
          <w:color w:val="C00000"/>
        </w:rPr>
      </w:pPr>
      <w:r w:rsidRPr="00767002">
        <w:rPr>
          <w:b/>
          <w:color w:val="C00000"/>
        </w:rPr>
        <w:t>Общий вес еды на человека 980гр</w:t>
      </w:r>
    </w:p>
    <w:p w:rsidR="00415DDB" w:rsidRDefault="00415DDB" w:rsidP="00767002">
      <w:pPr>
        <w:jc w:val="center"/>
      </w:pPr>
    </w:p>
    <w:p w:rsidR="000A45C3" w:rsidRPr="0043149D" w:rsidRDefault="000A45C3" w:rsidP="0043149D"/>
    <w:sectPr w:rsidR="000A45C3" w:rsidRPr="0043149D" w:rsidSect="00767002">
      <w:headerReference w:type="default" r:id="rId8"/>
      <w:footerReference w:type="default" r:id="rId9"/>
      <w:pgSz w:w="11906" w:h="16838"/>
      <w:pgMar w:top="964" w:right="1134" w:bottom="964" w:left="1134" w:header="851" w:footer="1134" w:gutter="0"/>
      <w:pgBorders>
        <w:top w:val="dotted" w:sz="36" w:space="11" w:color="C00000"/>
        <w:left w:val="dotted" w:sz="36" w:space="31" w:color="C00000"/>
        <w:bottom w:val="dotted" w:sz="36" w:space="11" w:color="C00000"/>
        <w:right w:val="dotted" w:sz="36" w:space="18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96" w:rsidRDefault="00CE1496">
      <w:r>
        <w:separator/>
      </w:r>
    </w:p>
  </w:endnote>
  <w:endnote w:type="continuationSeparator" w:id="0">
    <w:p w:rsidR="00CE1496" w:rsidRDefault="00CE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D3" w:rsidRPr="00767002" w:rsidRDefault="006E7106">
    <w:pPr>
      <w:pStyle w:val="af"/>
      <w:jc w:val="center"/>
      <w:rPr>
        <w:color w:val="C00000"/>
      </w:rPr>
    </w:pPr>
    <w:r w:rsidRPr="00767002">
      <w:rPr>
        <w:color w:val="C00000"/>
      </w:rPr>
      <w:t>www.mobfood.r</w:t>
    </w:r>
    <w:r w:rsidR="00561DD3" w:rsidRPr="00767002">
      <w:rPr>
        <w:color w:val="C00000"/>
      </w:rPr>
      <w:t>u</w:t>
    </w:r>
  </w:p>
  <w:p w:rsidR="00561DD3" w:rsidRPr="00767002" w:rsidRDefault="006E7106">
    <w:pPr>
      <w:pStyle w:val="af"/>
      <w:jc w:val="center"/>
      <w:rPr>
        <w:color w:val="C00000"/>
        <w:sz w:val="16"/>
        <w:szCs w:val="16"/>
        <w:lang w:val="en-US"/>
      </w:rPr>
    </w:pPr>
    <w:r w:rsidRPr="00767002">
      <w:rPr>
        <w:color w:val="C00000"/>
        <w:sz w:val="16"/>
        <w:szCs w:val="16"/>
        <w:lang w:val="en-US"/>
      </w:rPr>
      <w:t>913 44 13</w:t>
    </w:r>
  </w:p>
  <w:p w:rsidR="00561DD3" w:rsidRDefault="00561DD3" w:rsidP="006E710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96" w:rsidRDefault="00CE1496">
      <w:r>
        <w:separator/>
      </w:r>
    </w:p>
  </w:footnote>
  <w:footnote w:type="continuationSeparator" w:id="0">
    <w:p w:rsidR="00CE1496" w:rsidRDefault="00CE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D3" w:rsidRDefault="006E7106">
    <w:pPr>
      <w:pStyle w:val="ae"/>
    </w:pPr>
    <w:r>
      <w:t xml:space="preserve">                                            </w:t>
    </w:r>
    <w:r w:rsidR="00767002" w:rsidRPr="00E936C2">
      <w:rPr>
        <w:noProof/>
        <w:color w:val="C00000"/>
        <w:lang w:eastAsia="ru-RU" w:bidi="ar-SA"/>
      </w:rPr>
      <w:drawing>
        <wp:inline distT="0" distB="0" distL="0" distR="0" wp14:anchorId="4E969D28" wp14:editId="0317DDC7">
          <wp:extent cx="2088331" cy="1428750"/>
          <wp:effectExtent l="0" t="0" r="0" b="0"/>
          <wp:docPr id="2" name="Рисунок 2" descr="E:\банкетные предложения\2017\2017\Логотип Мобай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банкетные предложения\2017\2017\Логотип Мобай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6" cy="143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54A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15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25281B1B"/>
    <w:multiLevelType w:val="hybridMultilevel"/>
    <w:tmpl w:val="124C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50A4B"/>
    <w:multiLevelType w:val="hybridMultilevel"/>
    <w:tmpl w:val="0FD4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001B9"/>
    <w:multiLevelType w:val="hybridMultilevel"/>
    <w:tmpl w:val="FABA6A4A"/>
    <w:lvl w:ilvl="0" w:tplc="776E1574">
      <w:numFmt w:val="bullet"/>
      <w:lvlText w:val="•"/>
      <w:lvlJc w:val="left"/>
      <w:pPr>
        <w:ind w:left="1050" w:hanging="69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82C25"/>
    <w:multiLevelType w:val="hybridMultilevel"/>
    <w:tmpl w:val="8E5C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B292A"/>
    <w:multiLevelType w:val="hybridMultilevel"/>
    <w:tmpl w:val="CD86251E"/>
    <w:lvl w:ilvl="0" w:tplc="776E157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8E"/>
    <w:rsid w:val="000074E8"/>
    <w:rsid w:val="000A45C3"/>
    <w:rsid w:val="000E41A5"/>
    <w:rsid w:val="000F6AE3"/>
    <w:rsid w:val="001220CC"/>
    <w:rsid w:val="00155B60"/>
    <w:rsid w:val="00170B67"/>
    <w:rsid w:val="00172981"/>
    <w:rsid w:val="00174675"/>
    <w:rsid w:val="001C5D34"/>
    <w:rsid w:val="001D6C6A"/>
    <w:rsid w:val="001E4D47"/>
    <w:rsid w:val="001E65B9"/>
    <w:rsid w:val="00205DFC"/>
    <w:rsid w:val="002068D6"/>
    <w:rsid w:val="002269B7"/>
    <w:rsid w:val="00230376"/>
    <w:rsid w:val="002563A1"/>
    <w:rsid w:val="00280D18"/>
    <w:rsid w:val="00287AA5"/>
    <w:rsid w:val="002A76C7"/>
    <w:rsid w:val="002E25BD"/>
    <w:rsid w:val="003121F6"/>
    <w:rsid w:val="00325DE2"/>
    <w:rsid w:val="00355259"/>
    <w:rsid w:val="003711F2"/>
    <w:rsid w:val="00376113"/>
    <w:rsid w:val="003A776E"/>
    <w:rsid w:val="003B0608"/>
    <w:rsid w:val="003D77D2"/>
    <w:rsid w:val="00415DDB"/>
    <w:rsid w:val="00425ED8"/>
    <w:rsid w:val="0043149D"/>
    <w:rsid w:val="0046052B"/>
    <w:rsid w:val="0046484F"/>
    <w:rsid w:val="004F73BD"/>
    <w:rsid w:val="00533835"/>
    <w:rsid w:val="00553A42"/>
    <w:rsid w:val="00561DD3"/>
    <w:rsid w:val="005B1E51"/>
    <w:rsid w:val="005D609F"/>
    <w:rsid w:val="005E1302"/>
    <w:rsid w:val="005F3B0B"/>
    <w:rsid w:val="006315B6"/>
    <w:rsid w:val="00641C9C"/>
    <w:rsid w:val="00683510"/>
    <w:rsid w:val="00686DD2"/>
    <w:rsid w:val="00693E24"/>
    <w:rsid w:val="006C1F4C"/>
    <w:rsid w:val="006E7106"/>
    <w:rsid w:val="00713306"/>
    <w:rsid w:val="00767002"/>
    <w:rsid w:val="007A5CEE"/>
    <w:rsid w:val="0080572D"/>
    <w:rsid w:val="008159CC"/>
    <w:rsid w:val="00826405"/>
    <w:rsid w:val="00841473"/>
    <w:rsid w:val="00841D67"/>
    <w:rsid w:val="00882B4D"/>
    <w:rsid w:val="008955F4"/>
    <w:rsid w:val="008D048D"/>
    <w:rsid w:val="00932A22"/>
    <w:rsid w:val="009507AD"/>
    <w:rsid w:val="00957D52"/>
    <w:rsid w:val="009F1BAC"/>
    <w:rsid w:val="00A436AC"/>
    <w:rsid w:val="00A82664"/>
    <w:rsid w:val="00A84F50"/>
    <w:rsid w:val="00A96021"/>
    <w:rsid w:val="00AB0F12"/>
    <w:rsid w:val="00AB634D"/>
    <w:rsid w:val="00AB6F2A"/>
    <w:rsid w:val="00B54A27"/>
    <w:rsid w:val="00B72BF4"/>
    <w:rsid w:val="00BB7698"/>
    <w:rsid w:val="00BF00CF"/>
    <w:rsid w:val="00C358C3"/>
    <w:rsid w:val="00C51A59"/>
    <w:rsid w:val="00C51F8E"/>
    <w:rsid w:val="00C76E5D"/>
    <w:rsid w:val="00C87A20"/>
    <w:rsid w:val="00C91798"/>
    <w:rsid w:val="00CA010A"/>
    <w:rsid w:val="00CA565B"/>
    <w:rsid w:val="00CE1496"/>
    <w:rsid w:val="00CE5D72"/>
    <w:rsid w:val="00CF1705"/>
    <w:rsid w:val="00D016C9"/>
    <w:rsid w:val="00D06D1D"/>
    <w:rsid w:val="00D461F1"/>
    <w:rsid w:val="00DE6D65"/>
    <w:rsid w:val="00DE7888"/>
    <w:rsid w:val="00DE794B"/>
    <w:rsid w:val="00E04C1C"/>
    <w:rsid w:val="00E2151B"/>
    <w:rsid w:val="00E23E4D"/>
    <w:rsid w:val="00E248D1"/>
    <w:rsid w:val="00E33B2F"/>
    <w:rsid w:val="00E7157F"/>
    <w:rsid w:val="00EC3364"/>
    <w:rsid w:val="00F06584"/>
    <w:rsid w:val="00F17459"/>
    <w:rsid w:val="00F4094E"/>
    <w:rsid w:val="00FB711A"/>
    <w:rsid w:val="00FD598E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B56B50"/>
  <w15:docId w15:val="{A7CC56E7-B780-4A33-8950-47729F3D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1919"/>
      <w:sz w:val="28"/>
      <w:szCs w:val="28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A45C3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Cs w:val="25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color w:val="auto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pple-style-span">
    <w:name w:val="apple-style-span"/>
    <w:basedOn w:val="11"/>
  </w:style>
  <w:style w:type="character" w:customStyle="1" w:styleId="apple-converted-space">
    <w:name w:val="apple-converted-space"/>
    <w:basedOn w:val="11"/>
  </w:style>
  <w:style w:type="character" w:customStyle="1" w:styleId="a5">
    <w:name w:val="Верхний колонтитул Знак"/>
    <w:rPr>
      <w:rFonts w:cs="Mangal"/>
      <w:color w:val="001919"/>
      <w:sz w:val="28"/>
      <w:szCs w:val="25"/>
      <w:lang w:eastAsia="hi-IN" w:bidi="hi-IN"/>
    </w:rPr>
  </w:style>
  <w:style w:type="character" w:customStyle="1" w:styleId="a6">
    <w:name w:val="Нижний колонтитул Знак"/>
    <w:rPr>
      <w:rFonts w:cs="Mangal"/>
      <w:color w:val="001919"/>
      <w:sz w:val="28"/>
      <w:szCs w:val="25"/>
      <w:lang w:eastAsia="hi-IN" w:bidi="hi-IN"/>
    </w:rPr>
  </w:style>
  <w:style w:type="character" w:customStyle="1" w:styleId="a7">
    <w:name w:val="Текст выноски Знак"/>
    <w:rPr>
      <w:rFonts w:ascii="Tahoma" w:hAnsi="Tahoma" w:cs="Mangal"/>
      <w:color w:val="001919"/>
      <w:sz w:val="16"/>
      <w:szCs w:val="14"/>
      <w:lang w:eastAsia="hi-IN" w:bidi="hi-I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cs="Mangal"/>
      <w:color w:val="001919"/>
      <w:szCs w:val="18"/>
      <w:lang w:eastAsia="hi-IN" w:bidi="hi-IN"/>
    </w:rPr>
  </w:style>
  <w:style w:type="character" w:customStyle="1" w:styleId="a9">
    <w:name w:val="Тема примечания Знак"/>
    <w:rPr>
      <w:rFonts w:cs="Mangal"/>
      <w:b/>
      <w:bCs/>
      <w:color w:val="001919"/>
      <w:szCs w:val="18"/>
      <w:lang w:eastAsia="hi-IN" w:bidi="hi-IN"/>
    </w:rPr>
  </w:style>
  <w:style w:type="character" w:customStyle="1" w:styleId="21">
    <w:name w:val="Знак примечания2"/>
    <w:rPr>
      <w:sz w:val="16"/>
      <w:szCs w:val="16"/>
    </w:rPr>
  </w:style>
  <w:style w:type="character" w:customStyle="1" w:styleId="13">
    <w:name w:val="Текст примечания Знак1"/>
    <w:rPr>
      <w:rFonts w:cs="Mangal"/>
      <w:color w:val="001919"/>
      <w:szCs w:val="18"/>
      <w:lang w:eastAsia="hi-IN" w:bidi="hi-IN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paragraph" w:customStyle="1" w:styleId="14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ar-SA" w:bidi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rFonts w:cs="Mangal"/>
      <w:szCs w:val="25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rFonts w:cs="Mangal"/>
      <w:szCs w:val="25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rFonts w:cs="Mangal"/>
      <w:sz w:val="20"/>
      <w:szCs w:val="18"/>
    </w:rPr>
  </w:style>
  <w:style w:type="paragraph" w:styleId="af3">
    <w:name w:val="annotation subject"/>
    <w:basedOn w:val="17"/>
    <w:next w:val="17"/>
    <w:rPr>
      <w:b/>
      <w:bCs/>
    </w:rPr>
  </w:style>
  <w:style w:type="paragraph" w:customStyle="1" w:styleId="24">
    <w:name w:val="Текст примечания2"/>
    <w:basedOn w:val="a"/>
    <w:rPr>
      <w:rFonts w:cs="Mangal"/>
      <w:sz w:val="20"/>
      <w:szCs w:val="18"/>
    </w:rPr>
  </w:style>
  <w:style w:type="paragraph" w:customStyle="1" w:styleId="af4">
    <w:name w:val="Текст в заданном формате"/>
    <w:basedOn w:val="a"/>
    <w:rPr>
      <w:rFonts w:ascii="Arial" w:eastAsia="Arial" w:hAnsi="Arial" w:cs="Arial"/>
      <w:sz w:val="20"/>
      <w:szCs w:val="20"/>
    </w:rPr>
  </w:style>
  <w:style w:type="paragraph" w:styleId="af5">
    <w:name w:val="annotation text"/>
    <w:basedOn w:val="a"/>
    <w:link w:val="25"/>
    <w:uiPriority w:val="99"/>
    <w:semiHidden/>
    <w:unhideWhenUsed/>
    <w:rPr>
      <w:sz w:val="24"/>
      <w:szCs w:val="24"/>
    </w:rPr>
  </w:style>
  <w:style w:type="character" w:customStyle="1" w:styleId="25">
    <w:name w:val="Текст примечания Знак2"/>
    <w:basedOn w:val="a0"/>
    <w:link w:val="af5"/>
    <w:uiPriority w:val="99"/>
    <w:semiHidden/>
    <w:rPr>
      <w:color w:val="001919"/>
      <w:sz w:val="24"/>
      <w:szCs w:val="24"/>
      <w:lang w:eastAsia="hi-IN" w:bidi="hi-IN"/>
    </w:rPr>
  </w:style>
  <w:style w:type="character" w:styleId="af6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7">
    <w:name w:val="Body Text Indent"/>
    <w:basedOn w:val="a"/>
    <w:link w:val="af8"/>
    <w:uiPriority w:val="99"/>
    <w:semiHidden/>
    <w:unhideWhenUsed/>
    <w:rsid w:val="00A82664"/>
    <w:pPr>
      <w:spacing w:after="120"/>
      <w:ind w:left="283"/>
    </w:pPr>
    <w:rPr>
      <w:rFonts w:cs="Mangal"/>
      <w:szCs w:val="25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82664"/>
    <w:rPr>
      <w:rFonts w:cs="Mangal"/>
      <w:color w:val="001919"/>
      <w:sz w:val="28"/>
      <w:szCs w:val="25"/>
      <w:lang w:eastAsia="hi-IN" w:bidi="hi-IN"/>
    </w:rPr>
  </w:style>
  <w:style w:type="paragraph" w:styleId="af9">
    <w:name w:val="Normal (Web)"/>
    <w:basedOn w:val="a"/>
    <w:rsid w:val="00A82664"/>
    <w:pPr>
      <w:suppressAutoHyphens w:val="0"/>
      <w:spacing w:before="280" w:after="280"/>
    </w:pPr>
    <w:rPr>
      <w:color w:val="auto"/>
      <w:sz w:val="24"/>
      <w:szCs w:val="24"/>
      <w:lang w:val="en-US" w:eastAsia="ar-SA" w:bidi="ar-SA"/>
    </w:rPr>
  </w:style>
  <w:style w:type="paragraph" w:styleId="afa">
    <w:name w:val="Title"/>
    <w:basedOn w:val="a"/>
    <w:next w:val="a"/>
    <w:link w:val="afb"/>
    <w:qFormat/>
    <w:rsid w:val="00A82664"/>
    <w:pPr>
      <w:spacing w:before="240" w:after="60" w:line="276" w:lineRule="auto"/>
      <w:jc w:val="center"/>
    </w:pPr>
    <w:rPr>
      <w:rFonts w:ascii="Cambria" w:hAnsi="Cambria"/>
      <w:b/>
      <w:bCs/>
      <w:color w:val="auto"/>
      <w:kern w:val="1"/>
      <w:sz w:val="32"/>
      <w:szCs w:val="32"/>
      <w:lang w:eastAsia="ar-SA" w:bidi="ar-SA"/>
    </w:rPr>
  </w:style>
  <w:style w:type="character" w:customStyle="1" w:styleId="afb">
    <w:name w:val="Заголовок Знак"/>
    <w:basedOn w:val="a0"/>
    <w:link w:val="afa"/>
    <w:rsid w:val="00A82664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c">
    <w:name w:val="Revision"/>
    <w:hidden/>
    <w:uiPriority w:val="71"/>
    <w:rsid w:val="00CE5D72"/>
    <w:rPr>
      <w:rFonts w:cs="Mangal"/>
      <w:color w:val="001919"/>
      <w:sz w:val="28"/>
      <w:szCs w:val="25"/>
      <w:lang w:eastAsia="hi-IN" w:bidi="hi-IN"/>
    </w:rPr>
  </w:style>
  <w:style w:type="table" w:styleId="afd">
    <w:name w:val="Table Grid"/>
    <w:basedOn w:val="a1"/>
    <w:uiPriority w:val="59"/>
    <w:rsid w:val="00F4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45C3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hi-IN" w:bidi="hi-IN"/>
    </w:rPr>
  </w:style>
  <w:style w:type="paragraph" w:styleId="afe">
    <w:name w:val="List Paragraph"/>
    <w:basedOn w:val="a"/>
    <w:uiPriority w:val="72"/>
    <w:rsid w:val="000A45C3"/>
    <w:pPr>
      <w:ind w:left="720"/>
      <w:contextualSpacing/>
    </w:pPr>
    <w:rPr>
      <w:rFonts w:cs="Mangal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88162-46BB-4CC5-BD81-0A8F94B4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User</cp:lastModifiedBy>
  <cp:revision>4</cp:revision>
  <cp:lastPrinted>2015-02-03T12:21:00Z</cp:lastPrinted>
  <dcterms:created xsi:type="dcterms:W3CDTF">2018-10-24T18:57:00Z</dcterms:created>
  <dcterms:modified xsi:type="dcterms:W3CDTF">2018-10-24T19:13:00Z</dcterms:modified>
</cp:coreProperties>
</file>